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D3EF5" w14:textId="5F0F2376" w:rsidR="00AD1BA7" w:rsidRPr="00A20A71" w:rsidRDefault="00AD1BA7" w:rsidP="00AD1BA7">
      <w:pPr>
        <w:pStyle w:val="Nessunaspaziatura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Pr="00A20A71">
        <w:rPr>
          <w:rFonts w:ascii="Times New Roman" w:hAnsi="Times New Roman" w:cs="Times New Roman"/>
          <w:b/>
          <w:sz w:val="36"/>
          <w:szCs w:val="36"/>
        </w:rPr>
        <w:t xml:space="preserve">40° Anniversario </w:t>
      </w:r>
    </w:p>
    <w:p w14:paraId="42F4F6B3" w14:textId="77777777" w:rsidR="00AD1BA7" w:rsidRPr="00A20A71" w:rsidRDefault="00AD1BA7" w:rsidP="00AD1BA7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20A71">
        <w:rPr>
          <w:rFonts w:ascii="Times New Roman" w:hAnsi="Times New Roman" w:cs="Times New Roman"/>
          <w:b/>
          <w:sz w:val="28"/>
          <w:szCs w:val="28"/>
        </w:rPr>
        <w:t>della</w:t>
      </w:r>
      <w:proofErr w:type="gramEnd"/>
      <w:r w:rsidRPr="00A20A71">
        <w:rPr>
          <w:rFonts w:ascii="Times New Roman" w:hAnsi="Times New Roman" w:cs="Times New Roman"/>
          <w:b/>
          <w:sz w:val="28"/>
          <w:szCs w:val="28"/>
        </w:rPr>
        <w:t xml:space="preserve"> visita di San Giovanni Paolo II </w:t>
      </w:r>
      <w:r>
        <w:rPr>
          <w:rFonts w:ascii="Times New Roman" w:hAnsi="Times New Roman" w:cs="Times New Roman"/>
          <w:b/>
          <w:sz w:val="28"/>
          <w:szCs w:val="28"/>
        </w:rPr>
        <w:t>a Terni</w:t>
      </w:r>
    </w:p>
    <w:p w14:paraId="4AA9059F" w14:textId="77777777" w:rsidR="00AD1BA7" w:rsidRPr="00A20A71" w:rsidRDefault="00AD1BA7" w:rsidP="00AD1BA7">
      <w:pPr>
        <w:pStyle w:val="Nessunaspaziatur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>Messa presso le Acciaierie</w:t>
      </w:r>
    </w:p>
    <w:p w14:paraId="5149815F" w14:textId="77777777" w:rsidR="00AD1BA7" w:rsidRPr="00A20A71" w:rsidRDefault="00AD1BA7" w:rsidP="00AD1BA7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</w:r>
      <w:r w:rsidRPr="00A20A71">
        <w:rPr>
          <w:rFonts w:ascii="Times New Roman" w:hAnsi="Times New Roman" w:cs="Times New Roman"/>
          <w:b/>
          <w:sz w:val="28"/>
          <w:szCs w:val="28"/>
        </w:rPr>
        <w:tab/>
        <w:t>15 maggio 2021 - Omelia</w:t>
      </w:r>
    </w:p>
    <w:p w14:paraId="0BF506D6" w14:textId="3153D925" w:rsidR="00AD1BA7" w:rsidRPr="00A87C50" w:rsidRDefault="00AD1BA7" w:rsidP="00AD1BA7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Roberto Andreucci</w:t>
      </w:r>
      <w:bookmarkStart w:id="0" w:name="_GoBack"/>
      <w:bookmarkEnd w:id="0"/>
      <w:r w:rsidRPr="00A87C50">
        <w:rPr>
          <w:b/>
          <w:bCs/>
          <w:i/>
          <w:iCs/>
        </w:rPr>
        <w:t>I</w:t>
      </w:r>
    </w:p>
    <w:p w14:paraId="0EA19174" w14:textId="77777777" w:rsidR="009B774B" w:rsidRDefault="009B774B" w:rsidP="002D296A">
      <w:pPr>
        <w:pStyle w:val="Sottotitolo"/>
      </w:pPr>
      <w:r>
        <w:t>40° Anniversario della visita di Giovanni Paolo II alle acciaierie e alla città di Terni</w:t>
      </w:r>
    </w:p>
    <w:p w14:paraId="6755CBE8" w14:textId="3B0AB4B5" w:rsidR="00343DE3" w:rsidRDefault="00B17598" w:rsidP="002D296A">
      <w:pPr>
        <w:jc w:val="both"/>
      </w:pPr>
      <w:r>
        <w:t xml:space="preserve">Come Gesù dice agli apostoli: </w:t>
      </w:r>
      <w:r w:rsidR="002D296A">
        <w:t>“</w:t>
      </w:r>
      <w:r>
        <w:t>ricevete la forza dello Spirito Santo che scenderà su di voi e di me sarete testimoni a Gerusalemme, in tutta la Giudea, la Samaria fino ai confini della terra</w:t>
      </w:r>
      <w:r w:rsidR="009B774B">
        <w:t>”</w:t>
      </w:r>
      <w:r>
        <w:t>, cosi chi è di Cristo deve essere testimone nella vita di tutti i giorni.</w:t>
      </w:r>
    </w:p>
    <w:p w14:paraId="617C6908" w14:textId="73DF396D" w:rsidR="00B17598" w:rsidRDefault="00B17598" w:rsidP="002D296A">
      <w:pPr>
        <w:jc w:val="both"/>
      </w:pPr>
      <w:r>
        <w:t>Cos</w:t>
      </w:r>
      <w:r w:rsidR="002D296A">
        <w:t>ì</w:t>
      </w:r>
      <w:r>
        <w:t xml:space="preserve"> come gli apostoli iniziarono a testimoniare a Gerusalemme, alle persone più vicine a loro, così anche a me il Signore chiede di testimoniarlo prima alla mia famiglia, ai miei amici, nel mio lavoro.</w:t>
      </w:r>
    </w:p>
    <w:p w14:paraId="7CD64B5E" w14:textId="55AAF91E" w:rsidR="00BE4DAC" w:rsidRDefault="00B17598" w:rsidP="002D296A">
      <w:pPr>
        <w:jc w:val="both"/>
      </w:pPr>
      <w:r>
        <w:t>Per quel che mi riguarda il lavoro è il luogo dove trovo più difficoltà ad annunciare Gesù, ma credo che proprio</w:t>
      </w:r>
      <w:r w:rsidR="00BE4DAC">
        <w:t xml:space="preserve"> nelle difficoltà</w:t>
      </w:r>
      <w:r>
        <w:t xml:space="preserve"> </w:t>
      </w:r>
      <w:r w:rsidR="00BE4DAC">
        <w:t>il Signore mi dà la forza per continuare.</w:t>
      </w:r>
    </w:p>
    <w:p w14:paraId="441651D4" w14:textId="77777777" w:rsidR="00BE4DAC" w:rsidRDefault="00BE4DAC" w:rsidP="002D296A">
      <w:pPr>
        <w:jc w:val="both"/>
      </w:pPr>
      <w:r>
        <w:t>Alcune persone con cui lavoro provengono da altri paesi, con altre religioni. All’inizio mi chiedevo come potevo annunciare loro Gesù, dopo un po’ di tempo sono stati loro a farmi domande sul significato del Natale, della Pasqua e passavamo del tempo a parlare di Gesù che loro conoscevano come persona esistita ma niente di più.</w:t>
      </w:r>
    </w:p>
    <w:p w14:paraId="274E1573" w14:textId="2B10DADA" w:rsidR="007F1D81" w:rsidRDefault="00BE4DAC" w:rsidP="002D296A">
      <w:pPr>
        <w:jc w:val="both"/>
      </w:pPr>
      <w:r>
        <w:t>Ci sono momenti in cui testimoniare il Van</w:t>
      </w:r>
      <w:r w:rsidR="007F1D81">
        <w:t>gelo significa</w:t>
      </w:r>
      <w:r w:rsidR="002D296A">
        <w:t>,</w:t>
      </w:r>
      <w:r w:rsidR="007F1D81">
        <w:t xml:space="preserve"> come dice Papa Francesco</w:t>
      </w:r>
      <w:r>
        <w:t xml:space="preserve">, </w:t>
      </w:r>
      <w:r w:rsidR="002D296A">
        <w:t xml:space="preserve">andare </w:t>
      </w:r>
      <w:r>
        <w:t>controcorrente</w:t>
      </w:r>
      <w:r w:rsidR="002D296A">
        <w:t>:</w:t>
      </w:r>
      <w:r w:rsidR="007F1D81">
        <w:t xml:space="preserve"> ed è in quel momento che la paura prende il sopravvento e mi induce ad allinearmi alle logiche del mondo. Anche gli apostoli hanno avuto paura nonostante avessero visto Gesù risorto. Rimasero chiusi nelle loro case fino a quando non ricevettero lo Spirito Santo che gli diede la forza di uscire allo scoperto e di proclamare la Parola a costo anche di subire persecuzioni. </w:t>
      </w:r>
    </w:p>
    <w:p w14:paraId="799991AC" w14:textId="7C642763" w:rsidR="007F1D81" w:rsidRDefault="007F1D81" w:rsidP="002D296A">
      <w:pPr>
        <w:jc w:val="both"/>
      </w:pPr>
      <w:r>
        <w:t>Ecco perché il Signore ci dice</w:t>
      </w:r>
      <w:r w:rsidR="002D296A">
        <w:t xml:space="preserve"> “</w:t>
      </w:r>
      <w:r>
        <w:t>Io sarò sempre con voi</w:t>
      </w:r>
      <w:r w:rsidR="002D296A">
        <w:t>”</w:t>
      </w:r>
      <w:r>
        <w:t xml:space="preserve"> e questa speranza mi dà il coraggio e mi fa capire come la vita di tutti i giorni, la famiglia, il lavoro vanno vissuti come continuazione della creazione di Dio di cui il Signore Gesù mi ha chiesto di essere operaio.</w:t>
      </w:r>
    </w:p>
    <w:p w14:paraId="13767CD5" w14:textId="77777777" w:rsidR="007F1D81" w:rsidRPr="002D296A" w:rsidRDefault="007F1D81" w:rsidP="002D296A">
      <w:pPr>
        <w:spacing w:line="480" w:lineRule="auto"/>
        <w:jc w:val="right"/>
        <w:rPr>
          <w:i/>
          <w:iCs/>
        </w:rPr>
      </w:pPr>
      <w:r w:rsidRPr="002D296A">
        <w:rPr>
          <w:i/>
          <w:iCs/>
        </w:rPr>
        <w:t>Roberto Andreucci</w:t>
      </w:r>
    </w:p>
    <w:p w14:paraId="439FA8E8" w14:textId="77777777" w:rsidR="007F1D81" w:rsidRDefault="007F1D81" w:rsidP="00B17598">
      <w:pPr>
        <w:spacing w:line="480" w:lineRule="auto"/>
      </w:pPr>
    </w:p>
    <w:sectPr w:rsidR="007F1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19"/>
    <w:rsid w:val="00234319"/>
    <w:rsid w:val="002D296A"/>
    <w:rsid w:val="00343DE3"/>
    <w:rsid w:val="007E073B"/>
    <w:rsid w:val="007F1D81"/>
    <w:rsid w:val="009B774B"/>
    <w:rsid w:val="00AD1BA7"/>
    <w:rsid w:val="00B17598"/>
    <w:rsid w:val="00B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A0AA"/>
  <w15:docId w15:val="{6AC95277-69A7-4C78-9A49-B56683B9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2D29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96A"/>
    <w:rPr>
      <w:rFonts w:eastAsiaTheme="minorEastAsia"/>
      <w:color w:val="5A5A5A" w:themeColor="text1" w:themeTint="A5"/>
      <w:spacing w:val="15"/>
    </w:rPr>
  </w:style>
  <w:style w:type="paragraph" w:styleId="Nessunaspaziatura">
    <w:name w:val="No Spacing"/>
    <w:uiPriority w:val="1"/>
    <w:qFormat/>
    <w:rsid w:val="00AD1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4</cp:revision>
  <dcterms:created xsi:type="dcterms:W3CDTF">2021-05-12T07:40:00Z</dcterms:created>
  <dcterms:modified xsi:type="dcterms:W3CDTF">2021-05-15T10:36:00Z</dcterms:modified>
</cp:coreProperties>
</file>